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95" w:rsidRDefault="00136F27" w:rsidP="00BC7477">
      <w:pPr>
        <w:spacing w:after="0"/>
      </w:pPr>
      <w:bookmarkStart w:id="0" w:name="_GoBack"/>
      <w:bookmarkEnd w:id="0"/>
    </w:p>
    <w:p w:rsidR="00BC7477" w:rsidRPr="00746606" w:rsidRDefault="00BC7477" w:rsidP="00BC7477">
      <w:pPr>
        <w:spacing w:after="0"/>
        <w:rPr>
          <w:b/>
          <w:color w:val="008000"/>
          <w:lang w:val="en-GB"/>
        </w:rPr>
      </w:pPr>
      <w:r w:rsidRPr="00746606">
        <w:rPr>
          <w:b/>
          <w:color w:val="008000"/>
          <w:lang w:val="en-GB"/>
        </w:rPr>
        <w:t>A new born in ANALYST family: Formaldehyde</w:t>
      </w:r>
      <w:r w:rsidR="00525966">
        <w:rPr>
          <w:b/>
          <w:color w:val="008000"/>
          <w:lang w:val="en-GB"/>
        </w:rPr>
        <w:t xml:space="preserve"> and Aldehydes</w:t>
      </w:r>
    </w:p>
    <w:p w:rsidR="00802729" w:rsidRDefault="00525966" w:rsidP="00836991">
      <w:pPr>
        <w:spacing w:after="0"/>
        <w:jc w:val="both"/>
        <w:rPr>
          <w:lang w:val="en-GB"/>
        </w:rPr>
      </w:pPr>
      <w:r>
        <w:rPr>
          <w:lang w:val="en-GB"/>
        </w:rPr>
        <w:t>Monitoring of A</w:t>
      </w:r>
      <w:r w:rsidR="00BC7477">
        <w:rPr>
          <w:lang w:val="en-GB"/>
        </w:rPr>
        <w:t>ldehyde</w:t>
      </w:r>
      <w:r w:rsidR="00DD7EB5">
        <w:rPr>
          <w:lang w:val="en-GB"/>
        </w:rPr>
        <w:t>s</w:t>
      </w:r>
      <w:r w:rsidR="00BC7477">
        <w:rPr>
          <w:lang w:val="en-GB"/>
        </w:rPr>
        <w:t xml:space="preserve"> in indoor environment </w:t>
      </w:r>
      <w:r w:rsidR="00DD7EB5">
        <w:rPr>
          <w:lang w:val="en-GB"/>
        </w:rPr>
        <w:t xml:space="preserve">and in ambient atmosphere </w:t>
      </w:r>
      <w:r w:rsidR="00BC7477">
        <w:rPr>
          <w:lang w:val="en-GB"/>
        </w:rPr>
        <w:t xml:space="preserve">is </w:t>
      </w:r>
      <w:r w:rsidR="00DD7EB5">
        <w:rPr>
          <w:lang w:val="en-GB"/>
        </w:rPr>
        <w:t xml:space="preserve">of </w:t>
      </w:r>
      <w:r w:rsidR="00BC7477">
        <w:rPr>
          <w:lang w:val="en-GB"/>
        </w:rPr>
        <w:t>a great important due</w:t>
      </w:r>
      <w:r w:rsidR="00DD7EB5">
        <w:rPr>
          <w:lang w:val="en-GB"/>
        </w:rPr>
        <w:t xml:space="preserve"> to the toxic properties of these</w:t>
      </w:r>
      <w:r w:rsidR="00BC7477">
        <w:rPr>
          <w:lang w:val="en-GB"/>
        </w:rPr>
        <w:t xml:space="preserve"> substance</w:t>
      </w:r>
      <w:r>
        <w:rPr>
          <w:lang w:val="en-GB"/>
        </w:rPr>
        <w:t>s</w:t>
      </w:r>
      <w:r w:rsidR="00BC7477">
        <w:rPr>
          <w:lang w:val="en-GB"/>
        </w:rPr>
        <w:t xml:space="preserve">. </w:t>
      </w:r>
      <w:r w:rsidR="00601135">
        <w:rPr>
          <w:lang w:val="en-GB"/>
        </w:rPr>
        <w:t>Recently, IARC classified Formaldehyde as a “known human Carcinogen” while the regulation</w:t>
      </w:r>
      <w:r w:rsidR="00836991">
        <w:rPr>
          <w:lang w:val="en-GB"/>
        </w:rPr>
        <w:t xml:space="preserve"> EU</w:t>
      </w:r>
      <w:r w:rsidR="00601135">
        <w:rPr>
          <w:lang w:val="en-GB"/>
        </w:rPr>
        <w:t xml:space="preserve"> 604/2014 states that it may cause cancer.</w:t>
      </w:r>
      <w:r w:rsidR="00836991">
        <w:rPr>
          <w:lang w:val="en-GB"/>
        </w:rPr>
        <w:t xml:space="preserve"> Formaldehyde and other aldehydes have long been monitored in indoor environments (Schools, hospitals, offices, etc.) by using passive samplers. They are all based on the </w:t>
      </w:r>
      <w:r w:rsidR="000479B6">
        <w:rPr>
          <w:lang w:val="en-GB"/>
        </w:rPr>
        <w:t xml:space="preserve">acid catalysed </w:t>
      </w:r>
      <w:r>
        <w:rPr>
          <w:lang w:val="en-GB"/>
        </w:rPr>
        <w:t>reaction of A</w:t>
      </w:r>
      <w:r w:rsidR="00836991">
        <w:rPr>
          <w:lang w:val="en-GB"/>
        </w:rPr>
        <w:t xml:space="preserve">ldehyde with </w:t>
      </w:r>
      <w:r w:rsidR="000479B6">
        <w:rPr>
          <w:lang w:val="en-GB"/>
        </w:rPr>
        <w:t>2,4-Di Nitro Phenyl Hydrazine (DNPH) followed by liquid chromatographic analysis. The sampling and measurement technique</w:t>
      </w:r>
      <w:r w:rsidR="007D72EE">
        <w:rPr>
          <w:lang w:val="en-GB"/>
        </w:rPr>
        <w:t>s are</w:t>
      </w:r>
      <w:r w:rsidR="000479B6">
        <w:rPr>
          <w:lang w:val="en-GB"/>
        </w:rPr>
        <w:t xml:space="preserve"> relatively simple, but </w:t>
      </w:r>
      <w:r w:rsidR="007D72EE">
        <w:rPr>
          <w:lang w:val="en-GB"/>
        </w:rPr>
        <w:t>the</w:t>
      </w:r>
      <w:r>
        <w:rPr>
          <w:lang w:val="en-GB"/>
        </w:rPr>
        <w:t xml:space="preserve"> technique</w:t>
      </w:r>
      <w:r w:rsidR="000479B6">
        <w:rPr>
          <w:lang w:val="en-GB"/>
        </w:rPr>
        <w:t xml:space="preserve"> is sensitive to the presence of atmospheric oxidants such as Ozone. Oxidants may interact with the DNPH and with the reaction </w:t>
      </w:r>
      <w:r>
        <w:rPr>
          <w:lang w:val="en-GB"/>
        </w:rPr>
        <w:t>products causing losses of</w:t>
      </w:r>
      <w:r w:rsidR="007E5ED9">
        <w:rPr>
          <w:lang w:val="en-GB"/>
        </w:rPr>
        <w:t xml:space="preserve"> </w:t>
      </w:r>
      <w:r>
        <w:rPr>
          <w:lang w:val="en-GB"/>
        </w:rPr>
        <w:t>A</w:t>
      </w:r>
      <w:r w:rsidR="000479B6">
        <w:rPr>
          <w:lang w:val="en-GB"/>
        </w:rPr>
        <w:t>ldehyde</w:t>
      </w:r>
      <w:r w:rsidR="007D72EE">
        <w:rPr>
          <w:lang w:val="en-GB"/>
        </w:rPr>
        <w:t>s</w:t>
      </w:r>
      <w:r w:rsidR="000479B6">
        <w:rPr>
          <w:lang w:val="en-GB"/>
        </w:rPr>
        <w:t>. ANALYST passive samplers have also been used for carbonyl species, especially in indoor pollution where Ozone concentration i</w:t>
      </w:r>
      <w:r w:rsidR="007D72EE">
        <w:rPr>
          <w:lang w:val="en-GB"/>
        </w:rPr>
        <w:t>s expected to be low. T</w:t>
      </w:r>
      <w:r w:rsidR="000479B6">
        <w:rPr>
          <w:lang w:val="en-GB"/>
        </w:rPr>
        <w:t>he possible interference of oxidants led to the development of t</w:t>
      </w:r>
      <w:r>
        <w:rPr>
          <w:lang w:val="en-GB"/>
        </w:rPr>
        <w:t>he new passive sampler for A</w:t>
      </w:r>
      <w:r w:rsidR="000479B6">
        <w:rPr>
          <w:lang w:val="en-GB"/>
        </w:rPr>
        <w:t>ldehyde</w:t>
      </w:r>
      <w:r w:rsidR="00802729">
        <w:rPr>
          <w:lang w:val="en-GB"/>
        </w:rPr>
        <w:t>s</w:t>
      </w:r>
      <w:r w:rsidR="000479B6">
        <w:rPr>
          <w:lang w:val="en-GB"/>
        </w:rPr>
        <w:t>. The new model is based upon the “</w:t>
      </w:r>
      <w:r w:rsidR="000479B6" w:rsidRPr="00802729">
        <w:rPr>
          <w:i/>
          <w:lang w:val="en-GB"/>
        </w:rPr>
        <w:t>built in chemistry</w:t>
      </w:r>
      <w:r w:rsidR="000479B6">
        <w:rPr>
          <w:lang w:val="en-GB"/>
        </w:rPr>
        <w:t>” adopted in other ANALYST passive samplers. For instance, the measurement of NO</w:t>
      </w:r>
      <w:r w:rsidR="00802729">
        <w:rPr>
          <w:lang w:val="en-GB"/>
        </w:rPr>
        <w:t>x</w:t>
      </w:r>
      <w:r w:rsidR="000479B6">
        <w:rPr>
          <w:lang w:val="en-GB"/>
        </w:rPr>
        <w:t xml:space="preserve"> is carried out by </w:t>
      </w:r>
      <w:r w:rsidR="00746606">
        <w:rPr>
          <w:lang w:val="en-GB"/>
        </w:rPr>
        <w:t>oxidation of NO to NO</w:t>
      </w:r>
      <w:r w:rsidR="00746606" w:rsidRPr="00746606">
        <w:rPr>
          <w:vertAlign w:val="subscript"/>
          <w:lang w:val="en-GB"/>
        </w:rPr>
        <w:t>2</w:t>
      </w:r>
      <w:r w:rsidR="00746606">
        <w:rPr>
          <w:lang w:val="en-GB"/>
        </w:rPr>
        <w:t xml:space="preserve"> on an oxidising surface, followed by the collection of NO</w:t>
      </w:r>
      <w:r w:rsidR="00746606" w:rsidRPr="00746606">
        <w:rPr>
          <w:vertAlign w:val="subscript"/>
          <w:lang w:val="en-GB"/>
        </w:rPr>
        <w:t>2</w:t>
      </w:r>
      <w:r w:rsidR="00746606">
        <w:rPr>
          <w:lang w:val="en-GB"/>
        </w:rPr>
        <w:t xml:space="preserve"> on a proper</w:t>
      </w:r>
      <w:r>
        <w:rPr>
          <w:lang w:val="en-GB"/>
        </w:rPr>
        <w:t xml:space="preserve"> substrate. In the case of A</w:t>
      </w:r>
      <w:r w:rsidR="00746606">
        <w:rPr>
          <w:lang w:val="en-GB"/>
        </w:rPr>
        <w:t xml:space="preserve">ldehyde, oxidants are removed on a surface treated with a solution </w:t>
      </w:r>
      <w:r w:rsidR="00802729">
        <w:rPr>
          <w:lang w:val="en-GB"/>
        </w:rPr>
        <w:t>containing</w:t>
      </w:r>
      <w:r>
        <w:rPr>
          <w:lang w:val="en-GB"/>
        </w:rPr>
        <w:t xml:space="preserve"> </w:t>
      </w:r>
      <w:r w:rsidR="00746606">
        <w:rPr>
          <w:lang w:val="en-GB"/>
        </w:rPr>
        <w:t>Potassium Iodide. This layer removes Oxidants and allow</w:t>
      </w:r>
      <w:r w:rsidR="00802729">
        <w:rPr>
          <w:lang w:val="en-GB"/>
        </w:rPr>
        <w:t>s F</w:t>
      </w:r>
      <w:r w:rsidR="00746606">
        <w:rPr>
          <w:lang w:val="en-GB"/>
        </w:rPr>
        <w:t xml:space="preserve">ormaldehydes and other Carbonyl species to be efficiently collected on DNPH. </w:t>
      </w:r>
      <w:r w:rsidR="00802729">
        <w:rPr>
          <w:lang w:val="en-GB"/>
        </w:rPr>
        <w:t>The removal of interferences due to Ozone and other Oxidants, allow reliable measurements even in ambient atmosphere during photochemical processes when oxidant</w:t>
      </w:r>
      <w:r w:rsidR="007D72EE">
        <w:rPr>
          <w:lang w:val="en-GB"/>
        </w:rPr>
        <w:t>s</w:t>
      </w:r>
      <w:r w:rsidR="00802729">
        <w:rPr>
          <w:lang w:val="en-GB"/>
        </w:rPr>
        <w:t xml:space="preserve"> concentrations are expected to be high. After sampling, the active DNPH sampling surface is removed and analysed by Liquid Chromatography.</w:t>
      </w:r>
    </w:p>
    <w:p w:rsidR="00BC7477" w:rsidRDefault="00D25BCE" w:rsidP="00836991">
      <w:pPr>
        <w:spacing w:after="0"/>
        <w:jc w:val="both"/>
        <w:rPr>
          <w:lang w:val="en-GB"/>
        </w:rPr>
      </w:pPr>
      <w:r>
        <w:rPr>
          <w:lang w:val="en-GB"/>
        </w:rPr>
        <w:t>The</w:t>
      </w:r>
      <w:r w:rsidR="00746606">
        <w:rPr>
          <w:lang w:val="en-GB"/>
        </w:rPr>
        <w:t xml:space="preserve"> new </w:t>
      </w:r>
      <w:r>
        <w:rPr>
          <w:lang w:val="en-GB"/>
        </w:rPr>
        <w:t xml:space="preserve">ANALYST </w:t>
      </w:r>
      <w:r w:rsidR="00746606">
        <w:rPr>
          <w:lang w:val="en-GB"/>
        </w:rPr>
        <w:t>passive sampler will be available by ENVINT from Jan 1</w:t>
      </w:r>
      <w:r w:rsidR="00746606" w:rsidRPr="00746606">
        <w:rPr>
          <w:vertAlign w:val="superscript"/>
          <w:lang w:val="en-GB"/>
        </w:rPr>
        <w:t>st</w:t>
      </w:r>
      <w:r w:rsidR="00746606">
        <w:rPr>
          <w:lang w:val="en-GB"/>
        </w:rPr>
        <w:t>, 2019.</w:t>
      </w:r>
    </w:p>
    <w:p w:rsidR="001F3AE8" w:rsidRDefault="00136F27" w:rsidP="001F3AE8">
      <w:pPr>
        <w:spacing w:after="0"/>
        <w:jc w:val="both"/>
        <w:rPr>
          <w:lang w:val="en-GB"/>
        </w:rPr>
      </w:pPr>
      <w:hyperlink r:id="rId5" w:history="1">
        <w:r w:rsidR="001F3AE8" w:rsidRPr="00020C02">
          <w:rPr>
            <w:rStyle w:val="Collegamentoipertestuale"/>
            <w:lang w:val="en-GB"/>
          </w:rPr>
          <w:t>www.envint.it</w:t>
        </w:r>
      </w:hyperlink>
      <w:r w:rsidR="001F3AE8">
        <w:rPr>
          <w:lang w:val="en-GB"/>
        </w:rPr>
        <w:tab/>
      </w:r>
      <w:r w:rsidR="001F3AE8">
        <w:rPr>
          <w:lang w:val="en-GB"/>
        </w:rPr>
        <w:tab/>
      </w:r>
      <w:hyperlink r:id="rId6" w:history="1">
        <w:r w:rsidR="001F3AE8" w:rsidRPr="00020C02">
          <w:rPr>
            <w:rStyle w:val="Collegamentoipertestuale"/>
            <w:lang w:val="en-GB"/>
          </w:rPr>
          <w:t>info@envint.it</w:t>
        </w:r>
      </w:hyperlink>
    </w:p>
    <w:p w:rsidR="001F3AE8" w:rsidRPr="00BC7477" w:rsidRDefault="001F3AE8" w:rsidP="00836991">
      <w:pPr>
        <w:spacing w:after="0"/>
        <w:jc w:val="both"/>
        <w:rPr>
          <w:lang w:val="en-GB"/>
        </w:rPr>
      </w:pPr>
    </w:p>
    <w:p w:rsidR="00BC7477" w:rsidRDefault="00BC7477" w:rsidP="00836991">
      <w:pPr>
        <w:spacing w:after="0"/>
        <w:jc w:val="both"/>
        <w:rPr>
          <w:lang w:val="en-GB"/>
        </w:rPr>
      </w:pPr>
    </w:p>
    <w:p w:rsidR="007213D9" w:rsidRPr="00BC7477" w:rsidRDefault="007213D9" w:rsidP="007213D9">
      <w:pPr>
        <w:spacing w:after="0"/>
        <w:ind w:firstLine="567"/>
        <w:jc w:val="both"/>
        <w:rPr>
          <w:lang w:val="en-GB"/>
        </w:rPr>
      </w:pPr>
      <w:r>
        <w:rPr>
          <w:noProof/>
          <w:lang w:eastAsia="it-IT"/>
        </w:rPr>
        <mc:AlternateContent>
          <mc:Choice Requires="wpc">
            <w:drawing>
              <wp:inline distT="0" distB="0" distL="0" distR="0">
                <wp:extent cx="5486400" cy="3200400"/>
                <wp:effectExtent l="19050" t="19050" r="19050" b="19050"/>
                <wp:docPr id="1" name="Area di diseg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 flip="none" rotWithShape="1">
                          <a:gsLst>
                            <a:gs pos="72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2000">
                              <a:srgbClr val="92D050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c:bg>
                      <wpc:whole>
                        <a:ln w="31750">
                          <a:solidFill>
                            <a:srgbClr val="008000"/>
                          </a:solidFill>
                        </a:ln>
                      </wpc:whole>
                      <wps:wsp>
                        <wps:cNvPr id="2" name="Connettore 1 2"/>
                        <wps:cNvCnPr/>
                        <wps:spPr>
                          <a:xfrm>
                            <a:off x="592114" y="868769"/>
                            <a:ext cx="0" cy="1512168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ttore 1 3"/>
                        <wps:cNvCnPr/>
                        <wps:spPr>
                          <a:xfrm>
                            <a:off x="1600226" y="868769"/>
                            <a:ext cx="0" cy="1512168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ttore 1 4"/>
                        <wps:cNvCnPr/>
                        <wps:spPr>
                          <a:xfrm>
                            <a:off x="510978" y="856244"/>
                            <a:ext cx="1152000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ttore 1 5"/>
                        <wps:cNvCnPr/>
                        <wps:spPr>
                          <a:xfrm>
                            <a:off x="521214" y="852030"/>
                            <a:ext cx="0" cy="144016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ttore 1 6"/>
                        <wps:cNvCnPr/>
                        <wps:spPr>
                          <a:xfrm>
                            <a:off x="1662978" y="852030"/>
                            <a:ext cx="0" cy="144016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ttore 1 7"/>
                        <wps:cNvCnPr/>
                        <wps:spPr>
                          <a:xfrm>
                            <a:off x="798978" y="1211159"/>
                            <a:ext cx="576000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ttore 1 8"/>
                        <wps:cNvCnPr/>
                        <wps:spPr>
                          <a:xfrm>
                            <a:off x="798978" y="1156801"/>
                            <a:ext cx="576000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ttore 1 9"/>
                        <wps:cNvCnPr/>
                        <wps:spPr>
                          <a:xfrm>
                            <a:off x="510978" y="2380937"/>
                            <a:ext cx="1152000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ttore 1 10"/>
                        <wps:cNvCnPr/>
                        <wps:spPr>
                          <a:xfrm>
                            <a:off x="1662978" y="2249753"/>
                            <a:ext cx="0" cy="144016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ttore 1 11"/>
                        <wps:cNvCnPr/>
                        <wps:spPr>
                          <a:xfrm>
                            <a:off x="510978" y="2236921"/>
                            <a:ext cx="0" cy="144016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Arco 12"/>
                        <wps:cNvSpPr/>
                        <wps:spPr>
                          <a:xfrm rot="16200000">
                            <a:off x="-24582" y="1629379"/>
                            <a:ext cx="1944216" cy="585320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3" name="Connettore 1 13"/>
                        <wps:cNvCnPr>
                          <a:stCxn id="12" idx="0"/>
                        </wps:cNvCnPr>
                        <wps:spPr>
                          <a:xfrm>
                            <a:off x="654866" y="1922039"/>
                            <a:ext cx="0" cy="67492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Arco 14"/>
                        <wps:cNvSpPr/>
                        <wps:spPr>
                          <a:xfrm>
                            <a:off x="909208" y="949930"/>
                            <a:ext cx="76636" cy="134863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5" name="Connettore 2 15"/>
                        <wps:cNvCnPr/>
                        <wps:spPr>
                          <a:xfrm>
                            <a:off x="985844" y="1017361"/>
                            <a:ext cx="0" cy="139440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ttore 2 16"/>
                        <wps:cNvCnPr/>
                        <wps:spPr>
                          <a:xfrm>
                            <a:off x="1168178" y="1015073"/>
                            <a:ext cx="0" cy="139440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Arco 17"/>
                        <wps:cNvSpPr/>
                        <wps:spPr>
                          <a:xfrm flipH="1">
                            <a:off x="1163550" y="982015"/>
                            <a:ext cx="76636" cy="134863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8" name="Arco 18"/>
                        <wps:cNvSpPr/>
                        <wps:spPr>
                          <a:xfrm rot="5400000" flipH="1">
                            <a:off x="229760" y="1650056"/>
                            <a:ext cx="1944216" cy="585320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9" name="Connettore 1 19"/>
                        <wps:cNvCnPr/>
                        <wps:spPr>
                          <a:xfrm>
                            <a:off x="1494528" y="1942716"/>
                            <a:ext cx="0" cy="67492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ttore 2 20"/>
                        <wps:cNvCnPr/>
                        <wps:spPr>
                          <a:xfrm flipV="1">
                            <a:off x="654866" y="2452945"/>
                            <a:ext cx="0" cy="16469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ttore 2 21"/>
                        <wps:cNvCnPr/>
                        <wps:spPr>
                          <a:xfrm flipV="1">
                            <a:off x="1494528" y="2460656"/>
                            <a:ext cx="0" cy="16469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880" y="1497664"/>
                            <a:ext cx="1039114" cy="1044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Connettore 2 23"/>
                        <wps:cNvCnPr>
                          <a:stCxn id="22" idx="0"/>
                        </wps:cNvCnPr>
                        <wps:spPr>
                          <a:xfrm flipH="1" flipV="1">
                            <a:off x="1240188" y="1110006"/>
                            <a:ext cx="1263249" cy="38765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asellaDiTesto 40"/>
                        <wps:cNvSpPr txBox="1"/>
                        <wps:spPr>
                          <a:xfrm>
                            <a:off x="1742470" y="2633324"/>
                            <a:ext cx="1677035" cy="277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13D9" w:rsidRPr="00DD7EB5" w:rsidRDefault="007213D9" w:rsidP="007213D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D7EB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Active </w:t>
                              </w:r>
                              <w:r w:rsidR="00DD7EB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DNPH</w:t>
                              </w:r>
                              <w:r w:rsidRPr="00DD7EB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Surface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Connettore 1 25"/>
                        <wps:cNvCnPr/>
                        <wps:spPr>
                          <a:xfrm>
                            <a:off x="618699" y="896289"/>
                            <a:ext cx="972000" cy="1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ttore 2 26"/>
                        <wps:cNvCnPr>
                          <a:stCxn id="27" idx="2"/>
                        </wps:cNvCnPr>
                        <wps:spPr>
                          <a:xfrm>
                            <a:off x="909551" y="357987"/>
                            <a:ext cx="584977" cy="53830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asellaDiTesto 40"/>
                        <wps:cNvSpPr txBox="1"/>
                        <wps:spPr>
                          <a:xfrm>
                            <a:off x="156123" y="49377"/>
                            <a:ext cx="1506855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13D9" w:rsidRPr="00774DC4" w:rsidRDefault="007213D9" w:rsidP="007213D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774DC4"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  <w:t>Reducing Surface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CasellaDiTesto 40"/>
                        <wps:cNvSpPr txBox="1"/>
                        <wps:spPr>
                          <a:xfrm>
                            <a:off x="660141" y="2741859"/>
                            <a:ext cx="834429" cy="27749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wps:spPr>
                        <wps:txbx>
                          <w:txbxContent>
                            <w:p w:rsidR="007213D9" w:rsidRPr="00DD7EB5" w:rsidRDefault="00DD7EB5" w:rsidP="007213D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CC99"/>
                                  <w:sz w:val="18"/>
                                </w:rPr>
                              </w:pPr>
                              <w:r w:rsidRPr="00DD7EB5">
                                <w:rPr>
                                  <w:rFonts w:ascii="Calibri" w:eastAsia="Times New Roman" w:hAnsi="Calibri"/>
                                  <w:b/>
                                  <w:color w:val="FFCC99"/>
                                  <w:kern w:val="24"/>
                                  <w:szCs w:val="36"/>
                                </w:rPr>
                                <w:t>Oxidants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Arco 29"/>
                        <wps:cNvSpPr/>
                        <wps:spPr>
                          <a:xfrm rot="16200000">
                            <a:off x="-60751" y="1587490"/>
                            <a:ext cx="1943735" cy="584835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0" name="Connettore 1 30"/>
                        <wps:cNvCnPr/>
                        <wps:spPr>
                          <a:xfrm>
                            <a:off x="618699" y="1831171"/>
                            <a:ext cx="0" cy="6743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ttore 2 31"/>
                        <wps:cNvCnPr/>
                        <wps:spPr>
                          <a:xfrm flipV="1">
                            <a:off x="618699" y="2468497"/>
                            <a:ext cx="0" cy="38327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Arco 48"/>
                        <wps:cNvSpPr/>
                        <wps:spPr>
                          <a:xfrm rot="5400000" flipH="1">
                            <a:off x="299181" y="1587490"/>
                            <a:ext cx="1943735" cy="584835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9" name="Connettore 1 49"/>
                        <wps:cNvCnPr/>
                        <wps:spPr>
                          <a:xfrm flipH="1">
                            <a:off x="1561538" y="1867294"/>
                            <a:ext cx="0" cy="6743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ttore 2 50"/>
                        <wps:cNvCnPr/>
                        <wps:spPr>
                          <a:xfrm flipH="1" flipV="1">
                            <a:off x="1556186" y="2522361"/>
                            <a:ext cx="0" cy="38290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asellaDiTesto 40"/>
                        <wps:cNvSpPr txBox="1"/>
                        <wps:spPr>
                          <a:xfrm>
                            <a:off x="660141" y="2464364"/>
                            <a:ext cx="834390" cy="277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7EB5" w:rsidRPr="00DD7EB5" w:rsidRDefault="00DD7EB5" w:rsidP="00DD7EB5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color w:val="0070C0"/>
                                  <w:kern w:val="24"/>
                                </w:rPr>
                                <w:t>R-CHO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CasellaDiTesto 40"/>
                        <wps:cNvSpPr txBox="1"/>
                        <wps:spPr>
                          <a:xfrm>
                            <a:off x="3180375" y="192360"/>
                            <a:ext cx="1953895" cy="1094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2729" w:rsidRPr="00D25BCE" w:rsidRDefault="00802729" w:rsidP="0080272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8000"/>
                                  <w:sz w:val="28"/>
                                </w:rPr>
                              </w:pPr>
                              <w:r w:rsidRPr="00D25BCE">
                                <w:rPr>
                                  <w:rFonts w:ascii="Calibri" w:eastAsia="Times New Roman" w:hAnsi="Calibri"/>
                                  <w:b/>
                                  <w:color w:val="008000"/>
                                  <w:kern w:val="24"/>
                                  <w:sz w:val="32"/>
                                  <w:szCs w:val="28"/>
                                </w:rPr>
                                <w:t>Basic of the new Formaldehyde Analyst</w:t>
                              </w:r>
                              <w:r w:rsidR="00D25BCE">
                                <w:rPr>
                                  <w:rFonts w:ascii="Calibri" w:eastAsia="Times New Roman" w:hAnsi="Calibri"/>
                                  <w:b/>
                                  <w:color w:val="008000"/>
                                  <w:kern w:val="24"/>
                                  <w:sz w:val="32"/>
                                  <w:szCs w:val="28"/>
                                </w:rPr>
                                <w:sym w:font="Symbol" w:char="F0D2"/>
                              </w:r>
                              <w:r w:rsidRPr="00D25BCE">
                                <w:rPr>
                                  <w:rFonts w:ascii="Calibri" w:eastAsia="Times New Roman" w:hAnsi="Calibri"/>
                                  <w:b/>
                                  <w:color w:val="008000"/>
                                  <w:kern w:val="24"/>
                                  <w:sz w:val="32"/>
                                  <w:szCs w:val="28"/>
                                </w:rPr>
                                <w:t xml:space="preserve"> Passive Sampler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" o:spid="_x0000_s1026" editas="canvas" style="width:6in;height:252pt;mso-position-horizontal-relative:char;mso-position-vertical-relative:line" coordsize="54864,32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 fillcolor="#92d050" stroked="t" strokecolor="green" strokeweight="2.5pt">
                  <v:fill color2="#d6e2f0 [756]" rotate="t" o:detectmouseclick="t" angle="180" colors="0 #92d050;7864f #92d050;47186f #9ab5e4" focus="100%" type="gradient"/>
                  <v:path o:connecttype="none"/>
                </v:shape>
                <v:line id="Connettore 1 2" o:spid="_x0000_s1028" style="position:absolute;visibility:visible;mso-wrap-style:square" from="5921,8687" to="5921,2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fEl74AAADaAAAADwAAAGRycy9kb3ducmV2LnhtbESPzQrCMBCE74LvEFbwpqkiItUoIogi&#10;ivh3X5q1LTab0sRa394IgsdhZr5hZovGFKKmyuWWFQz6EQjixOqcUwXXy7o3AeE8ssbCMil4k4PF&#10;vN2aYazti09Un30qAoRdjAoy78tYSpdkZND1bUkcvLutDPogq1TqCl8Bbgo5jKKxNJhzWMiwpFVG&#10;yeP8NAqkTNJyX9zrkxvvLqPNrR7tDkelup1mOQXhqfH/8K+91QqG8L0SboC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d8SXvgAAANoAAAAPAAAAAAAAAAAAAAAAAKEC&#10;AABkcnMvZG93bnJldi54bWxQSwUGAAAAAAQABAD5AAAAjAMAAAAA&#10;" strokecolor="black [3213]" strokeweight="4pt"/>
                <v:line id="Connettore 1 3" o:spid="_x0000_s1029" style="position:absolute;visibility:visible;mso-wrap-style:square" from="16002,8687" to="16002,2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thDMIAAADaAAAADwAAAGRycy9kb3ducmV2LnhtbESPQWvCQBSE70L/w/IK3nRTDSKpayiF&#10;YgmKRNv7I/tMQrNvQ3abxH/vCoLHYWa+YTbpaBrRU+dqywre5hEI4sLqmksFP+ev2RqE88gaG8uk&#10;4EoO0u3LZIOJtgPn1J98KQKEXYIKKu/bREpXVGTQzW1LHLyL7Qz6ILtS6g6HADeNXETRShqsOSxU&#10;2NJnRcXf6d8okLIo231z6XO3ys7x7rePs8NRqenr+PEOwtPon+FH+1srWML9SrgB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thDMIAAADaAAAADwAAAAAAAAAAAAAA&#10;AAChAgAAZHJzL2Rvd25yZXYueG1sUEsFBgAAAAAEAAQA+QAAAJADAAAAAA==&#10;" strokecolor="black [3213]" strokeweight="4pt"/>
                <v:line id="Connettore 1 4" o:spid="_x0000_s1030" style="position:absolute;visibility:visible;mso-wrap-style:square" from="5109,8562" to="16629,8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wjsMAAADaAAAADwAAAGRycy9kb3ducmV2LnhtbESPQWvCQBSE7wX/w/KEXkrdWKqU1FXE&#10;EvAgtVq9P7KvSUz2bdjdJum/7wqCx2Hmm2EWq8E0oiPnK8sKppMEBHFudcWFgtN39vwGwgdkjY1l&#10;UvBHHlbL0cMCU217PlB3DIWIJexTVFCG0KZS+rwkg35iW+Lo/VhnMETpCqkd9rHcNPIlSebSYMVx&#10;ocSWNiXl9fHXKHiVB/w6hw/ez+afu6x+sheXWKUex8P6HUSgIdzDN3qrIwfXK/EG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N8I7DAAAA2gAAAA8AAAAAAAAAAAAA&#10;AAAAoQIAAGRycy9kb3ducmV2LnhtbFBLBQYAAAAABAAEAPkAAACRAwAAAAA=&#10;" strokecolor="black [3213]" strokeweight="3.5pt"/>
                <v:line id="Connettore 1 5" o:spid="_x0000_s1031" style="position:absolute;visibility:visible;mso-wrap-style:square" from="5212,8520" to="5212,9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VFcEAAADaAAAADwAAAGRycy9kb3ducmV2LnhtbESPT4vCMBTE7wt+h/AEL4umyipSjSKK&#10;4GFZ/98fzbOtNi8lidr99psFweMwM79hpvPGVOJBzpeWFfR7CQjizOqScwWn47o7BuEDssbKMin4&#10;JQ/zWetjiqm2T97T4xByESHsU1RQhFCnUvqsIIO+Z2vi6F2sMxiidLnUDp8Rbio5SJKRNFhyXCiw&#10;pmVB2e1wNwq+5B5357Di7XD0872+fdqrS6xSnXazmIAI1IR3+NXeaAVD+L8Sb4C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QVUVwQAAANoAAAAPAAAAAAAAAAAAAAAA&#10;AKECAABkcnMvZG93bnJldi54bWxQSwUGAAAAAAQABAD5AAAAjwMAAAAA&#10;" strokecolor="black [3213]" strokeweight="3.5pt"/>
                <v:line id="Connettore 1 6" o:spid="_x0000_s1032" style="position:absolute;visibility:visible;mso-wrap-style:square" from="16629,8520" to="16629,9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LYsMAAADaAAAADwAAAGRycy9kb3ducmV2LnhtbESPQWvCQBSE74L/YXmFXqRulDaU1FVE&#10;CXiQarS9P7KvSWr2bdjdxvTfd4WCx2FmvmEWq8G0oifnG8sKZtMEBHFpdcOVgo9z/vQKwgdkja1l&#10;UvBLHlbL8WiBmbZXLqg/hUpECPsMFdQhdJmUvqzJoJ/ajjh6X9YZDFG6SmqH1wg3rZwnSSoNNhwX&#10;auxoU1N5Of0YBc+ywONn2PLhJX3f55eJ/XaJVerxYVi/gQg0hHv4v73TClK4XY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Ty2LDAAAA2gAAAA8AAAAAAAAAAAAA&#10;AAAAoQIAAGRycy9kb3ducmV2LnhtbFBLBQYAAAAABAAEAPkAAACRAwAAAAA=&#10;" strokecolor="black [3213]" strokeweight="3.5pt"/>
                <v:line id="Connettore 1 7" o:spid="_x0000_s1033" style="position:absolute;visibility:visible;mso-wrap-style:square" from="7989,12111" to="13749,1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u+cMAAADaAAAADwAAAGRycy9kb3ducmV2LnhtbESPT2vCQBTE74V+h+UVvJS6qfiPmI2U&#10;FsFDscbq/ZF9TVKzb8PuqvHbdwWhx2FmfsNky9604kzON5YVvA4TEMSl1Q1XCvbfq5c5CB+QNbaW&#10;ScGVPCzzx4cMU20vXNB5FyoRIexTVFCH0KVS+rImg35oO+Lo/VhnMETpKqkdXiLctHKUJFNpsOG4&#10;UGNH7zWVx93JKBjLAreH8MFfk+nmc3V8tr8usUoNnvq3BYhAffgP39trrWAGtyvx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fbvnDAAAA2gAAAA8AAAAAAAAAAAAA&#10;AAAAoQIAAGRycy9kb3ducmV2LnhtbFBLBQYAAAAABAAEAPkAAACRAwAAAAA=&#10;" strokecolor="black [3213]" strokeweight="3.5pt"/>
                <v:line id="Connettore 1 8" o:spid="_x0000_s1034" style="position:absolute;visibility:visible;mso-wrap-style:square" from="7989,11568" to="13749,1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fu7wAAADaAAAADwAAAGRycy9kb3ducmV2LnhtbERPzYrCMBC+C75DGMGLaLoKItW0yK7C&#10;Xq0+wNCMTXebSUmytr795iB4/Pj+D+VoO/EgH1rHCj5WGQji2umWGwW363m5AxEissbOMSl4UoCy&#10;mE4OmGs38IUeVWxECuGQowITY59LGWpDFsPK9cSJuztvMSboG6k9DincdnKdZVtpseXUYLCnT0P1&#10;b/VnFZx2X34jvYk3aRf0MxwrQvtUaj4bj3sQkcb4Fr/c31pB2pqupBsgi3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uMfu7wAAADaAAAADwAAAAAAAAAAAAAAAAChAgAA&#10;ZHJzL2Rvd25yZXYueG1sUEsFBgAAAAAEAAQA+QAAAIoDAAAAAA==&#10;" strokecolor="red" strokeweight="3.5pt"/>
                <v:line id="Connettore 1 9" o:spid="_x0000_s1035" style="position:absolute;visibility:visible;mso-wrap-style:square" from="5109,23809" to="16629,2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rfIMMAAADaAAAADwAAAGRycy9kb3ducmV2LnhtbESPT2vCQBTE7wW/w/KE3pqNtpQmuorY&#10;FjwUtFHI9ZF9JsHs25Dd/Om37xaEHoeZ+Q2z3k6mEQN1rrasYBHFIIgLq2suFVzOn09vIJxH1thY&#10;JgU/5GC7mT2sMdV25G8aMl+KAGGXooLK+zaV0hUVGXSRbYmDd7WdQR9kV0rd4RjgppHLOH6VBmsO&#10;CxW2tK+ouGW9UdDvy9zpU5LL/OO9fj4Mx5cvlEo9zqfdCoSnyf+H7+2DVpDA35V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q3yDDAAAA2gAAAA8AAAAAAAAAAAAA&#10;AAAAoQIAAGRycy9kb3ducmV2LnhtbFBLBQYAAAAABAAEAPkAAACRAwAAAAA=&#10;" strokecolor="black [3213]" strokeweight="3.5pt">
                  <v:stroke dashstyle="3 1"/>
                </v:line>
                <v:line id="Connettore 1 10" o:spid="_x0000_s1036" style="position:absolute;visibility:visible;mso-wrap-style:square" from="16629,22497" to="16629,2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pNV8QAAADbAAAADwAAAGRycy9kb3ducmV2LnhtbESPQWsCQQyF74L/YYjgRepspRXZOopY&#10;hB6Krdrew07cXd3JLDNTXf+9OQi9JbyX977Ml51r1IVCrD0beB5noIgLb2suDfwcNk8zUDEhW2w8&#10;k4EbRVgu+r055tZfeUeXfSqVhHDM0UCVUptrHYuKHMaxb4lFO/rgMMkaSm0DXiXcNXqSZVPtsGZp&#10;qLCldUXFef/nDLzoHX7/pnf+ep1uPzfnkT+FzBszHHSrN1CJuvRvflx/WMEXevlFBt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ik1XxAAAANsAAAAPAAAAAAAAAAAA&#10;AAAAAKECAABkcnMvZG93bnJldi54bWxQSwUGAAAAAAQABAD5AAAAkgMAAAAA&#10;" strokecolor="black [3213]" strokeweight="3.5pt"/>
                <v:line id="Connettore 1 11" o:spid="_x0000_s1037" style="position:absolute;visibility:visible;mso-wrap-style:square" from="5109,22369" to="5109,2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ozL8AAADbAAAADwAAAGRycy9kb3ducmV2LnhtbERPS4vCMBC+C/6HMIIX0dRlFalGERdh&#10;D8v6vg/N2FabSUmidv/9RhC8zcf3nNmiMZW4k/OlZQXDQQKCOLO65FzB8bDuT0D4gKyxskwK/sjD&#10;Yt5uzTDV9sE7uu9DLmII+xQVFCHUqZQ+K8igH9iaOHJn6wyGCF0utcNHDDeV/EiSsTRYcmwosKZV&#10;Qdl1fzMKPuUOt6fwxZvR+Pdnfe3Zi0usUt1Os5yCCNSEt/jl/tZx/hCev8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bozL8AAADbAAAADwAAAAAAAAAAAAAAAACh&#10;AgAAZHJzL2Rvd25yZXYueG1sUEsFBgAAAAAEAAQA+QAAAI0DAAAAAA==&#10;" strokecolor="black [3213]" strokeweight="3.5pt"/>
                <v:shape id="Arco 12" o:spid="_x0000_s1038" style="position:absolute;left:-246;top:16293;width:19442;height:5853;rotation:-90;visibility:visible;mso-wrap-style:square;v-text-anchor:middle" coordsize="1944216,58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EfsEA&#10;AADbAAAADwAAAGRycy9kb3ducmV2LnhtbERPS4vCMBC+C/6HMIIX0XRFRLpG0RXFq49d3NvQjG21&#10;mZQkavffbwTB23x8z5nOG1OJOzlfWlbwMUhAEGdWl5wrOB7W/QkIH5A1VpZJwR95mM/arSmm2j54&#10;R/d9yEUMYZ+igiKEOpXSZwUZ9ANbE0fubJ3BEKHLpXb4iOGmksMkGUuDJceGAmv6Kii77m9Gwc/B&#10;rRa/9Snb7i7LTTL+vo1WpqdUt9MsPkEEasJb/HJvdZw/hOcv8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BxH7BAAAA2wAAAA8AAAAAAAAAAAAAAAAAmAIAAGRycy9kb3du&#10;cmV2LnhtbFBLBQYAAAAABAAEAPUAAACGAwAAAAA=&#10;" path="m972108,nsc1508988,,1944216,131028,1944216,292660r-972108,l972108,xem972108,nfc1508988,,1944216,131028,1944216,292660e" filled="f" strokecolor="#4579b8 [3044]" strokeweight="1.5pt">
                  <v:path arrowok="t" o:connecttype="custom" o:connectlocs="972108,0;1944216,292660" o:connectangles="0,0"/>
                </v:shape>
                <v:line id="Connettore 1 13" o:spid="_x0000_s1039" style="position:absolute;visibility:visible;mso-wrap-style:square" from="6548,19220" to="6548,2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WiVcIAAADbAAAADwAAAGRycy9kb3ducmV2LnhtbERPzWrCQBC+C32HZQpeRDexUiV1DVIR&#10;pLemPsCYHZO12dmY3Wr06buFgrf5+H5nmfe2ERfqvHGsIJ0kIIhLpw1XCvZf2/EChA/IGhvHpOBG&#10;HvLV02CJmXZX/qRLESoRQ9hnqKAOoc2k9GVNFv3EtcSRO7rOYoiwq6Tu8BrDbSOnSfIqLRqODTW2&#10;9F5T+V38WAXmfvsYnecHHCVFM9v0p83dpCelhs/9+g1EoD48xP/unY7zX+Dvl3i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WiVcIAAADbAAAADwAAAAAAAAAAAAAA&#10;AAChAgAAZHJzL2Rvd25yZXYueG1sUEsFBgAAAAAEAAQA+QAAAJADAAAAAA==&#10;" strokecolor="#4579b8 [3044]" strokeweight="1.5pt"/>
                <v:shape id="Arco 14" o:spid="_x0000_s1040" style="position:absolute;left:9092;top:9499;width:766;height:1348;visibility:visible;mso-wrap-style:square;v-text-anchor:middle" coordsize="76636,13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t5sMA&#10;AADbAAAADwAAAGRycy9kb3ducmV2LnhtbERPTWvCQBC9F/wPywi9SN2ktiLRjUhowUuhpvY+ZMck&#10;JDsbsmsS/fXdQqG3ebzP2e0n04qBeldbVhAvIxDEhdU1lwrOX+9PGxDOI2tsLZOCGznYp7OHHSba&#10;jnyiIfelCCHsElRQed8lUrqiIoNuaTviwF1sb9AH2JdS9ziGcNPK5yhaS4M1h4YKO8oqKpr8ahQ0&#10;36vjeZXdP/LXfH2IKF7g2+dCqcf5dNiC8DT5f/Gf+6jD/Bf4/SUc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2t5sMAAADbAAAADwAAAAAAAAAAAAAAAACYAgAAZHJzL2Rv&#10;d25yZXYueG1sUEsFBgAAAAAEAAQA9QAAAIgDAAAAAA==&#10;" path="m38318,nsc59480,,76636,30190,76636,67432r-38318,l38318,xem38318,nfc59480,,76636,30190,76636,67432e" filled="f" strokecolor="#4579b8 [3044]" strokeweight="1.5pt">
                  <v:path arrowok="t" o:connecttype="custom" o:connectlocs="38318,0;76636,67432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5" o:spid="_x0000_s1041" type="#_x0000_t32" style="position:absolute;left:9858;top:10173;width:0;height:1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ghsIAAADbAAAADwAAAGRycy9kb3ducmV2LnhtbERPTYvCMBC9L/gfwgheRNMVXKQaRYQF&#10;PaisVcTb0IxtsZmUJmr11xthwds83udMZo0pxY1qV1hW8N2PQBCnVhecKdgnv70RCOeRNZaWScGD&#10;HMymra8Jxtre+Y9uO5+JEMIuRgW591UspUtzMuj6tiIO3NnWBn2AdSZ1jfcQbko5iKIfabDg0JBj&#10;RYuc0svuahSsn+vCNF2bHNLTZXOstsOk+1gp1Wk38zEIT43/iP/dSx3mD+H9Szh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yghsIAAADbAAAADwAAAAAAAAAAAAAA&#10;AAChAgAAZHJzL2Rvd25yZXYueG1sUEsFBgAAAAAEAAQA+QAAAJADAAAAAA==&#10;" strokecolor="#4579b8 [3044]" strokeweight="2pt">
                  <v:stroke endarrow="open"/>
                </v:shape>
                <v:shape id="Connettore 2 16" o:spid="_x0000_s1042" type="#_x0000_t32" style="position:absolute;left:11681;top:10150;width:0;height:1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4+8cIAAADbAAAADwAAAGRycy9kb3ducmV2LnhtbERPTYvCMBC9C/6HMMJeZJsqrEjXKCII&#10;enBF6yLehma2LTaT0kSt++uNIHibx/ucyaw1lbhS40rLCgZRDII4s7rkXMEhXX6OQTiPrLGyTAru&#10;5GA27XYmmGh74x1d9z4XIYRdggoK7+tESpcVZNBFtiYO3J9tDPoAm1zqBm8h3FRyGMcjabDk0FBg&#10;TYuCsvP+YhRs/jelafs2/c1O559jvf1K+/e1Uh+9dv4NwlPr3+KXe6XD/BE8fw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4+8cIAAADbAAAADwAAAAAAAAAAAAAA&#10;AAChAgAAZHJzL2Rvd25yZXYueG1sUEsFBgAAAAAEAAQA+QAAAJADAAAAAA==&#10;" strokecolor="#4579b8 [3044]" strokeweight="2pt">
                  <v:stroke endarrow="open"/>
                </v:shape>
                <v:shape id="Arco 17" o:spid="_x0000_s1043" style="position:absolute;left:11635;top:9820;width:766;height:1348;flip:x;visibility:visible;mso-wrap-style:square;v-text-anchor:middle" coordsize="76636,13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thMIA&#10;AADbAAAADwAAAGRycy9kb3ducmV2LnhtbERPTWvCQBC9C/0PyxR6MxsVaomuohVLe1BIKkpvQ3aa&#10;hGZnQ3abpP++Kwje5vE+Z7keTC06al1lWcEkikEQ51ZXXCg4fe7HLyCcR9ZYWyYFf+RgvXoYLTHR&#10;tueUuswXIoSwS1BB6X2TSOnykgy6yDbEgfu2rUEfYFtI3WIfwk0tp3H8LA1WHBpKbOi1pPwn+zUK&#10;+KJ36dd2OOoD9R/nmS/e5LZX6ulx2CxAeBr8XXxzv+swfw7XX8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y2EwgAAANsAAAAPAAAAAAAAAAAAAAAAAJgCAABkcnMvZG93&#10;bnJldi54bWxQSwUGAAAAAAQABAD1AAAAhwMAAAAA&#10;" path="m38318,nsc59480,,76636,30190,76636,67432r-38318,l38318,xem38318,nfc59480,,76636,30190,76636,67432e" filled="f" strokecolor="#4579b8 [3044]" strokeweight="1.5pt">
                  <v:path arrowok="t" o:connecttype="custom" o:connectlocs="38318,0;76636,67432" o:connectangles="0,0"/>
                </v:shape>
                <v:shape id="Arco 18" o:spid="_x0000_s1044" style="position:absolute;left:2298;top:16500;width:19442;height:5853;rotation:-90;flip:x;visibility:visible;mso-wrap-style:square;v-text-anchor:middle" coordsize="1944216,58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W68MA&#10;AADbAAAADwAAAGRycy9kb3ducmV2LnhtbESPQWvDMAyF74X9B6PBbo3TQMqW1S3ZoHSnwppuZxGr&#10;SWgsh9htsn8/HQa7Sbyn9z5tdrPr1Z3G0Hk2sEpSUMS1tx03Bs7VfvkMKkRki71nMvBDAXbbh8UG&#10;C+sn/qT7KTZKQjgUaKCNcSi0DnVLDkPiB2LRLn50GGUdG21HnCTc9TpL07V22LE0tDjQe0v19XRz&#10;Bg6XPszhLde3/OWIJWbVN31Vxjw9zuUrqEhz/Df/XX9YwRdY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zW68MAAADbAAAADwAAAAAAAAAAAAAAAACYAgAAZHJzL2Rv&#10;d25yZXYueG1sUEsFBgAAAAAEAAQA9QAAAIgDAAAAAA==&#10;" path="m972108,nsc1508988,,1944216,131028,1944216,292660r-972108,l972108,xem972108,nfc1508988,,1944216,131028,1944216,292660e" filled="f" strokecolor="#4579b8 [3044]" strokeweight="1.5pt">
                  <v:path arrowok="t" o:connecttype="custom" o:connectlocs="972108,0;1944216,292660" o:connectangles="0,0"/>
                </v:shape>
                <v:line id="Connettore 1 19" o:spid="_x0000_s1045" style="position:absolute;visibility:visible;mso-wrap-style:square" from="14945,19427" to="14945,26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2Vv8IAAADbAAAADwAAAGRycy9kb3ducmV2LnhtbERPzWrCQBC+C32HZQpeRDeRYjV1DVIR&#10;pLemPsCYHZO12dmY3Wr06buFgrf5+H5nmfe2ERfqvHGsIJ0kIIhLpw1XCvZf2/EchA/IGhvHpOBG&#10;HvLV02CJmXZX/qRLESoRQ9hnqKAOoc2k9GVNFv3EtcSRO7rOYoiwq6Tu8BrDbSOnSTKTFg3Hhhpb&#10;eq+p/C5+rAJzv32Mzq8HHCVF87LpT5u7SU9KDZ/79RuIQH14iP/dOx3nL+Dvl3i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2Vv8IAAADbAAAADwAAAAAAAAAAAAAA&#10;AAChAgAAZHJzL2Rvd25yZXYueG1sUEsFBgAAAAAEAAQA+QAAAJADAAAAAA==&#10;" strokecolor="#4579b8 [3044]" strokeweight="1.5pt"/>
                <v:shape id="Connettore 2 20" o:spid="_x0000_s1046" type="#_x0000_t32" style="position:absolute;left:6548;top:24529;width:0;height:16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q/ZcIAAADbAAAADwAAAGRycy9kb3ducmV2LnhtbERPTWvCQBC9F/oflil4q5uKlhJdRVoK&#10;FaElVhBvY3ZMQrOzYXc16b/vHAoeH+97sRpcq64UYuPZwNM4A0VcettwZWD//f74AiomZIutZzLw&#10;SxFWy/u7BebW91zQdZcqJSEcczRQp9TlWseyJodx7Dti4c4+OEwCQ6VtwF7CXasnWfasHTYsDTV2&#10;9FpT+bO7OCl5mxaz7WF7mlKx/upPm+NnCkdjRg/Deg4q0ZBu4n/3hzUwkfX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q/ZcIAAADbAAAADwAAAAAAAAAAAAAA&#10;AAChAgAAZHJzL2Rvd25yZXYueG1sUEsFBgAAAAAEAAQA+QAAAJADAAAAAA==&#10;" strokecolor="#4579b8 [3044]">
                  <v:stroke endarrow="open"/>
                </v:shape>
                <v:shape id="Connettore 2 21" o:spid="_x0000_s1047" type="#_x0000_t32" style="position:absolute;left:14945;top:24606;width:0;height:16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a/sQAAADbAAAADwAAAGRycy9kb3ducmV2LnhtbESPX2vCMBTF3wd+h3AF32aquCHVKOIY&#10;OARHVRDfrs21LTY3Jcls9+3NYODj4fz5cebLztTiTs5XlhWMhgkI4tzqigsFx8Pn6xSED8gaa8uk&#10;4Jc8LBe9lzmm2rac0X0fChFH2KeooAyhSaX0eUkG/dA2xNG7WmcwROkKqR22cdzUcpwk79JgxZFQ&#10;YkPrkvLb/sdEyMcke9uetpcJZavv9vJ13gV3VmrQ71YzEIG68Az/tzdawXgEf1/i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hr+xAAAANsAAAAPAAAAAAAAAAAA&#10;AAAAAKECAABkcnMvZG93bnJldi54bWxQSwUGAAAAAAQABAD5AAAAkgMAAAAA&#10;" strokecolor="#4579b8 [3044]">
                  <v:stroke endarrow="open"/>
                </v:shape>
                <v:shape id="Picture 51" o:spid="_x0000_s1048" type="#_x0000_t75" style="position:absolute;left:19838;top:14976;width:1039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aLWK/AAAA2wAAAA8AAABkcnMvZG93bnJldi54bWxEj0GLwjAUhO/C/ofwBG+a2oNI1yjuwqJH&#10;reL50bxNi81LaWLT/fcbQfA4zMw3zGY32lYM1PvGsYLlIgNBXDndsFFwvfzM1yB8QNbYOiYFf+Rh&#10;t/2YbLDQLvKZhjIYkSDsC1RQh9AVUvqqJot+4Tri5P263mJIsjdS9xgT3LYyz7KVtNhwWqixo++a&#10;qnv5sApuJcvHJbZf9jDEE8WraXRulJpNx/0niEBjeIdf7aNWkOfw/JJ+gNz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Wi1ivwAAANsAAAAPAAAAAAAAAAAAAAAAAJ8CAABk&#10;cnMvZG93bnJldi54bWxQSwUGAAAAAAQABAD3AAAAiwMAAAAA&#10;" fillcolor="#4f81bd [3204]" stroked="t" strokecolor="red" strokeweight="2pt">
                  <v:imagedata r:id="rId8" o:title=""/>
                </v:shape>
                <v:shape id="Connettore 2 23" o:spid="_x0000_s1049" type="#_x0000_t32" style="position:absolute;left:12401;top:11100;width:12633;height:38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WSsMAAADbAAAADwAAAGRycy9kb3ducmV2LnhtbESPT4vCMBTE78J+h/AW9qapLohUo0hh&#10;lx4WwT94fibPtti8dJtY67c3guBxmJnfMItVb2vRUesrxwrGowQEsXam4kLBYf8znIHwAdlg7ZgU&#10;3MnDavkxWGBq3I231O1CISKEfYoKyhCaVEqvS7LoR64hjt7ZtRZDlG0hTYu3CLe1nCTJVFqsOC6U&#10;2FBWkr7srlbB/pSE7D/Pu+M1+90cN2fd+z+t1Ndnv56DCNSHd/jVzo2CyTc8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lkrDAAAA2wAAAA8AAAAAAAAAAAAA&#10;AAAAoQIAAGRycy9kb3ducmV2LnhtbFBLBQYAAAAABAAEAPkAAACRAwAAAAA=&#10;" strokecolor="#5a5a5a [2109]" strokeweight="2.25pt">
                  <v:stroke endarrow="open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40" o:spid="_x0000_s1050" type="#_x0000_t202" style="position:absolute;left:17424;top:26333;width:16771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7213D9" w:rsidRPr="00DD7EB5" w:rsidRDefault="007213D9" w:rsidP="007213D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DD7EB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Active </w:t>
                        </w:r>
                        <w:r w:rsidR="00DD7EB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DNPH</w:t>
                        </w:r>
                        <w:r w:rsidRPr="00DD7EB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Surface</w:t>
                        </w:r>
                      </w:p>
                    </w:txbxContent>
                  </v:textbox>
                </v:shape>
                <v:line id="Connettore 1 25" o:spid="_x0000_s1051" style="position:absolute;visibility:visible;mso-wrap-style:square" from="6186,8962" to="15906,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/+4MQAAADbAAAADwAAAGRycy9kb3ducmV2LnhtbESPwW7CMBBE75X4B2uReisOaYMgYBBC&#10;oCL1ROADlnhJ0sbryDYQ/h5XqtTjaHbe7CxWvWnFjZxvLCsYjxIQxKXVDVcKTsfd2xSED8gaW8uk&#10;4EEeVsvBywJzbe98oFsRKhEh7HNUUIfQ5VL6siaDfmQ74uhdrDMYonSV1A7vEW5amSbJRBpsODbU&#10;2NGmpvKnuJr4xscxey9mn93u4U42W2/P30n6pdTrsF/PQQTqw//xX3qvFaQZ/G6JAJ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3/7gxAAAANsAAAAPAAAAAAAAAAAA&#10;AAAAAKECAABkcnMvZG93bnJldi54bWxQSwUGAAAAAAQABAD5AAAAkgMAAAAA&#10;" strokecolor="#e36c0a [2409]" strokeweight="3.5pt"/>
                <v:shape id="Connettore 2 26" o:spid="_x0000_s1052" type="#_x0000_t32" style="position:absolute;left:9095;top:3579;width:5850;height:53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Et1sAAAADbAAAADwAAAGRycy9kb3ducmV2LnhtbESPT4vCMBTE7wt+h/AEb2uqQlmqUfxX&#10;8LZYxfOjebbV5qU00dZvbxaEPQ4z8xtmsepNLZ7Uusqygsk4AkGcW11xoeB8Sr9/QDiPrLG2TApe&#10;5GC1HHwtMNG24yM9M1+IAGGXoILS+yaR0uUlGXRj2xAH72pbgz7ItpC6xS7ATS2nURRLgxWHhRIb&#10;2paU37OHUZBeZoW/mV2WkrvG3a/Zc785KzUa9us5CE+9/w9/2getYBrD35fwA+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BLdbAAAAA2wAAAA8AAAAAAAAAAAAAAAAA&#10;oQIAAGRycy9kb3ducmV2LnhtbFBLBQYAAAAABAAEAPkAAACOAwAAAAA=&#10;" strokecolor="#5a5a5a [2109]" strokeweight="2.25pt">
                  <v:stroke endarrow="open" endarrowwidth="wide" endarrowlength="long"/>
                </v:shape>
                <v:shape id="CasellaDiTesto 40" o:spid="_x0000_s1053" type="#_x0000_t202" style="position:absolute;left:1561;top:493;width:15068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7213D9" w:rsidRPr="00774DC4" w:rsidRDefault="007213D9" w:rsidP="007213D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774DC4"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8"/>
                            <w:szCs w:val="36"/>
                          </w:rPr>
                          <w:t>Reducing Surface</w:t>
                        </w:r>
                      </w:p>
                    </w:txbxContent>
                  </v:textbox>
                </v:shape>
                <v:shape id="CasellaDiTesto 40" o:spid="_x0000_s1054" type="#_x0000_t202" style="position:absolute;left:6601;top:27418;width:834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hRsEA&#10;AADbAAAADwAAAGRycy9kb3ducmV2LnhtbERPzWqDQBC+B/oOyxR6i2ulNK1xE6JQCb3F9AEGd6om&#10;7qy4a7R9+uyh0OPH95/tF9OLG42us6zgOYpBENdWd9wo+Dp/rN9AOI+ssbdMCn7IwX73sMow1Xbm&#10;E90q34gQwi5FBa33Qyqlq1sy6CI7EAfu244GfYBjI/WIcwg3vUzi+FUa7Dg0tDhQ0VJ9rSajYL7m&#10;m3J5/3zhQ51jMv0WZXkplHp6XA5bEJ4W/y/+cx+1giSMDV/C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s4UbBAAAA2wAAAA8AAAAAAAAAAAAAAAAAmAIAAGRycy9kb3du&#10;cmV2LnhtbFBLBQYAAAAABAAEAPUAAACGAwAAAAA=&#10;" fillcolor="#5a5a5a [2109]" stroked="f">
                  <v:textbox style="mso-fit-shape-to-text:t">
                    <w:txbxContent>
                      <w:p w:rsidR="007213D9" w:rsidRPr="00DD7EB5" w:rsidRDefault="00DD7EB5" w:rsidP="007213D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CC99"/>
                            <w:sz w:val="18"/>
                          </w:rPr>
                        </w:pPr>
                        <w:r w:rsidRPr="00DD7EB5">
                          <w:rPr>
                            <w:rFonts w:ascii="Calibri" w:eastAsia="Times New Roman" w:hAnsi="Calibri"/>
                            <w:b/>
                            <w:color w:val="FFCC99"/>
                            <w:kern w:val="24"/>
                            <w:szCs w:val="36"/>
                          </w:rPr>
                          <w:t>Oxidants</w:t>
                        </w:r>
                      </w:p>
                    </w:txbxContent>
                  </v:textbox>
                </v:shape>
                <v:shape id="Arco 29" o:spid="_x0000_s1055" style="position:absolute;left:-608;top:15874;width:19437;height:5849;rotation:-90;visibility:visible;mso-wrap-style:square;v-text-anchor:middle" coordsize="1943735,58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5tsIA&#10;AADbAAAADwAAAGRycy9kb3ducmV2LnhtbESPQYvCMBSE7wv+h/AEL4umeljWahSxiF52YdWDx0fz&#10;TIvNS2liW/+9EYQ9DjPzDbNc97YSLTW+dKxgOklAEOdOl2wUnE+78TcIH5A1Vo5JwYM8rFeDjyWm&#10;2nX8R+0xGBEh7FNUUIRQp1L6vCCLfuJq4uhdXWMxRNkYqRvsItxWcpYkX9JiyXGhwJq2BeW3490q&#10;KH8zozUZ425Vtt88Ptuf60UqNRr2mwWIQH34D7/bB61gNofX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Tm2wgAAANsAAAAPAAAAAAAAAAAAAAAAAJgCAABkcnMvZG93&#10;bnJldi54bWxQSwUGAAAAAAQABAD1AAAAhwMAAAAA&#10;" path="m971867,nsc1508615,,1943735,130920,1943735,292418r-971867,c971868,194945,971867,97473,971867,xem971867,nfc1508615,,1943735,130920,1943735,292418e" filled="f" strokecolor="#fabf8f [1945]" strokeweight="1.5pt">
                  <v:stroke endarrow="classic"/>
                  <v:path arrowok="t" o:connecttype="custom" o:connectlocs="971867,0;1943735,292418" o:connectangles="0,0"/>
                </v:shape>
                <v:line id="Connettore 1 30" o:spid="_x0000_s1056" style="position:absolute;visibility:visible;mso-wrap-style:square" from="6186,18311" to="6186,25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XW+MEAAADbAAAADwAAAGRycy9kb3ducmV2LnhtbERPy2oCMRTdF/yHcAV3NTO1FhmNYpUB&#10;uxHqY3+ZXCfByc04iTr9+2ZR6PJw3otV7xrxoC5YzwrycQaCuPLacq3gdCxfZyBCRNbYeCYFPxRg&#10;tRy8LLDQ/snf9DjEWqQQDgUqMDG2hZShMuQwjH1LnLiL7xzGBLta6g6fKdw18i3LPqRDy6nBYEsb&#10;Q9X1cHcKvsqtyT7zXe5n++n0/by3t3JrlRoN+/UcRKQ+/ov/3DutYJLWpy/pB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Jdb4wQAAANsAAAAPAAAAAAAAAAAAAAAA&#10;AKECAABkcnMvZG93bnJldi54bWxQSwUGAAAAAAQABAD5AAAAjwMAAAAA&#10;" strokecolor="#fabf8f [1945]" strokeweight="1.5pt"/>
                <v:shape id="Connettore 2 31" o:spid="_x0000_s1057" type="#_x0000_t32" style="position:absolute;left:6186;top:24684;width:0;height:38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3178MAAADbAAAADwAAAGRycy9kb3ducmV2LnhtbESPQWvCQBSE70L/w/IK3nTXFmyN2Ugp&#10;LYg9mSpen9lnEpp9m2bXGP99Vyh4HGbmGyZdDbYRPXW+dqxhNlUgiAtnai417L4/J68gfEA22Dgm&#10;DVfysMoeRikmxl14S30eShEh7BPUUIXQJlL6oiKLfupa4uidXGcxRNmV0nR4iXDbyCel5tJizXGh&#10;wpbeKyp+8rPVsD+or3PZ5y8hX28+SBHuFsdfrcePw9sSRKAh3MP/7bXR8DyD25f4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t9e/DAAAA2wAAAA8AAAAAAAAAAAAA&#10;AAAAoQIAAGRycy9kb3ducmV2LnhtbFBLBQYAAAAABAAEAPkAAACRAwAAAAA=&#10;" strokecolor="#fabf8f [1945]" strokeweight="2pt">
                  <v:stroke endarrow="open"/>
                </v:shape>
                <v:shape id="Arco 48" o:spid="_x0000_s1058" style="position:absolute;left:2991;top:15875;width:19437;height:5848;rotation:-90;flip:x;visibility:visible;mso-wrap-style:square;v-text-anchor:middle" coordsize="1943735,58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TZ8EA&#10;AADbAAAADwAAAGRycy9kb3ducmV2LnhtbERPz2vCMBS+D/Y/hCfstqaO6WZnlDERCjtZd3C3R/Ns&#10;ypqXkkTb/vfmMPD48f1eb0fbiSv50DpWMM9yEMS10y03Cn6O++d3ECEia+wck4KJAmw3jw9rLLQb&#10;+EDXKjYihXAoUIGJsS+kDLUhiyFzPXHizs5bjAn6RmqPQwq3nXzJ86W02HJqMNjTl6H6r7pYBTwM&#10;Zrf8/W73i+CnqE/ubXUqlXqajZ8fICKN8S7+d5dawWsam76kH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i02fBAAAA2wAAAA8AAAAAAAAAAAAAAAAAmAIAAGRycy9kb3du&#10;cmV2LnhtbFBLBQYAAAAABAAEAPUAAACGAwAAAAA=&#10;" path="m971867,nsc1508615,,1943735,130920,1943735,292418r-971867,c971868,194945,971867,97473,971867,xem971867,nfc1508615,,1943735,130920,1943735,292418e" filled="f" strokecolor="#fabf8f [1945]" strokeweight="1.5pt">
                  <v:stroke endarrow="classic"/>
                  <v:path arrowok="t" o:connecttype="custom" o:connectlocs="971867,0;1943735,292418" o:connectangles="0,0"/>
                </v:shape>
                <v:line id="Connettore 1 49" o:spid="_x0000_s1059" style="position:absolute;flip:x;visibility:visible;mso-wrap-style:square" from="15615,18672" to="15615,2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59FsQAAADbAAAADwAAAGRycy9kb3ducmV2LnhtbESPT2vCQBTE74LfYXmCN930D8VGV5HS&#10;Sr1UjAWvz+wzm5p9m2a3Jv32riB4HGbmN8xs0dlKnKnxpWMFD+MEBHHudMmFgu/dx2gCwgdkjZVj&#10;UvBPHhbzfm+GqXYtb+mchUJECPsUFZgQ6lRKnxuy6MeuJo7e0TUWQ5RNIXWDbYTbSj4myYu0WHJc&#10;MFjTm6H8lP1ZBWv9+7OST7vD9ut93U72vAmGpVLDQbecggjUhXv41v7UCp5f4fol/gA5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7n0WxAAAANsAAAAPAAAAAAAAAAAA&#10;AAAAAKECAABkcnMvZG93bnJldi54bWxQSwUGAAAAAAQABAD5AAAAkgMAAAAA&#10;" strokecolor="#fabf8f [1945]" strokeweight="1.5pt"/>
                <v:shape id="Connettore 2 50" o:spid="_x0000_s1060" type="#_x0000_t32" style="position:absolute;left:15561;top:25223;width:0;height:38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YaIcYAAADbAAAADwAAAGRycy9kb3ducmV2LnhtbESPwU4CQQyG7ya8w6Qk3mRWEg2uDERN&#10;QIFwEE302OyUnYWdzmZnhIWnpwcSj83f/+vX8bTztTpQG6vABu4HGSjiItiKSwPfX7O7EaiYkC3W&#10;gcnAiSJMJ72bMeY2HPmTDptUKoFwzNGAS6nJtY6FI49xEBpiybah9ZhkbEttWzwK3Nd6mGWP2mPF&#10;csFhQ2+Oiv3mz4vG73pO7ys3e1ou1ufd8qfLtvHVmNt+9/IMKlGX/pev7Q9r4EHs5RcBgJ5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2GiHGAAAA2wAAAA8AAAAAAAAA&#10;AAAAAAAAoQIAAGRycy9kb3ducmV2LnhtbFBLBQYAAAAABAAEAPkAAACUAwAAAAA=&#10;" strokecolor="#fabf8f [1945]" strokeweight="2pt">
                  <v:stroke endarrow="open"/>
                </v:shape>
                <v:shape id="CasellaDiTesto 40" o:spid="_x0000_s1061" type="#_x0000_t202" style="position:absolute;left:6601;top:24643;width:834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DD7EB5" w:rsidRPr="00DD7EB5" w:rsidRDefault="00DD7EB5" w:rsidP="00DD7EB5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Calibri" w:eastAsia="Times New Roman" w:hAnsi="Calibri"/>
                            <w:b/>
                            <w:color w:val="0070C0"/>
                            <w:kern w:val="24"/>
                          </w:rPr>
                          <w:t>R-CHO</w:t>
                        </w:r>
                      </w:p>
                    </w:txbxContent>
                  </v:textbox>
                </v:shape>
                <v:shape id="CasellaDiTesto 40" o:spid="_x0000_s1062" type="#_x0000_t202" style="position:absolute;left:31803;top:1923;width:19539;height:10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802729" w:rsidRPr="00D25BCE" w:rsidRDefault="00802729" w:rsidP="0080272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8000"/>
                            <w:sz w:val="28"/>
                          </w:rPr>
                        </w:pPr>
                        <w:r w:rsidRPr="00D25BCE">
                          <w:rPr>
                            <w:rFonts w:ascii="Calibri" w:eastAsia="Times New Roman" w:hAnsi="Calibri"/>
                            <w:b/>
                            <w:color w:val="008000"/>
                            <w:kern w:val="24"/>
                            <w:sz w:val="32"/>
                            <w:szCs w:val="28"/>
                          </w:rPr>
                          <w:t>Basic of the new Formaldehyde Analyst</w:t>
                        </w:r>
                        <w:r w:rsidR="00D25BCE">
                          <w:rPr>
                            <w:rFonts w:ascii="Calibri" w:eastAsia="Times New Roman" w:hAnsi="Calibri"/>
                            <w:b/>
                            <w:color w:val="008000"/>
                            <w:kern w:val="24"/>
                            <w:sz w:val="32"/>
                            <w:szCs w:val="28"/>
                          </w:rPr>
                          <w:sym w:font="Symbol" w:char="F0D2"/>
                        </w:r>
                        <w:r w:rsidRPr="00D25BCE">
                          <w:rPr>
                            <w:rFonts w:ascii="Calibri" w:eastAsia="Times New Roman" w:hAnsi="Calibri"/>
                            <w:b/>
                            <w:color w:val="008000"/>
                            <w:kern w:val="24"/>
                            <w:sz w:val="32"/>
                            <w:szCs w:val="28"/>
                          </w:rPr>
                          <w:t xml:space="preserve"> Passive Sampler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C7477" w:rsidRPr="000479B6" w:rsidRDefault="00BC7477">
      <w:pPr>
        <w:spacing w:after="0"/>
        <w:rPr>
          <w:lang w:val="en-GB"/>
        </w:rPr>
      </w:pPr>
    </w:p>
    <w:sectPr w:rsidR="00BC7477" w:rsidRPr="00047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77"/>
    <w:rsid w:val="000115C8"/>
    <w:rsid w:val="000479B6"/>
    <w:rsid w:val="00136F27"/>
    <w:rsid w:val="001F3AE8"/>
    <w:rsid w:val="0020135B"/>
    <w:rsid w:val="003F1464"/>
    <w:rsid w:val="00525966"/>
    <w:rsid w:val="00601135"/>
    <w:rsid w:val="00664969"/>
    <w:rsid w:val="007213D9"/>
    <w:rsid w:val="00746606"/>
    <w:rsid w:val="00774DC4"/>
    <w:rsid w:val="007D72EE"/>
    <w:rsid w:val="007E5ED9"/>
    <w:rsid w:val="00802729"/>
    <w:rsid w:val="00836991"/>
    <w:rsid w:val="00BC7477"/>
    <w:rsid w:val="00D25BCE"/>
    <w:rsid w:val="00DD7EB5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213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1F3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213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1F3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nvint.it" TargetMode="External"/><Relationship Id="rId5" Type="http://schemas.openxmlformats.org/officeDocument/2006/relationships/hyperlink" Target="http://www.envint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Allegrini</dc:creator>
  <cp:lastModifiedBy>aaa</cp:lastModifiedBy>
  <cp:revision>2</cp:revision>
  <dcterms:created xsi:type="dcterms:W3CDTF">2019-04-16T08:54:00Z</dcterms:created>
  <dcterms:modified xsi:type="dcterms:W3CDTF">2019-04-16T08:54:00Z</dcterms:modified>
</cp:coreProperties>
</file>